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7A" w:rsidRPr="001F4D7A" w:rsidRDefault="001F4D7A" w:rsidP="001F4D7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1F4D7A">
        <w:rPr>
          <w:b/>
          <w:bCs/>
          <w:color w:val="333333"/>
          <w:sz w:val="28"/>
          <w:szCs w:val="28"/>
        </w:rPr>
        <w:t>Рекомендации для родителей подростков.</w:t>
      </w:r>
    </w:p>
    <w:p w:rsidR="001F4D7A" w:rsidRPr="001F4D7A" w:rsidRDefault="001F4D7A" w:rsidP="001F4D7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1F4D7A">
        <w:rPr>
          <w:b/>
          <w:bCs/>
          <w:color w:val="333333"/>
          <w:sz w:val="28"/>
          <w:szCs w:val="28"/>
        </w:rPr>
        <w:t>Как помочь ребенку в выборе будущей профессии?</w:t>
      </w:r>
    </w:p>
    <w:p w:rsidR="001F4D7A" w:rsidRPr="001F4D7A" w:rsidRDefault="001F4D7A" w:rsidP="001F4D7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F4D7A">
        <w:rPr>
          <w:color w:val="333333"/>
          <w:sz w:val="28"/>
          <w:szCs w:val="28"/>
        </w:rPr>
        <w:t>Для каждого выпускника наступает момент, когда школьные годы жизни остаются позади, и вопрос о выборе профессии становится актуальным как никогда.  Самое главное в выборе профессии – это определиться с тем, что человек хочет от неё, потому что это один из главных жизненных выборов, совершаемых человеком в юном возрасте, так как, выбирая профессию, он выбирает и дальнейший образ своей жизни. И очень важно решить, какая сфера деятельности по-настоящему интересна, и соответствует ли такой образ жизни желаемому. Так как данный выбор, в большинстве случаях, на всю жизнь.</w:t>
      </w:r>
    </w:p>
    <w:p w:rsidR="001F4D7A" w:rsidRPr="001F4D7A" w:rsidRDefault="001F4D7A" w:rsidP="001F4D7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1F4D7A">
        <w:rPr>
          <w:color w:val="333333"/>
          <w:sz w:val="28"/>
          <w:szCs w:val="28"/>
        </w:rPr>
        <w:t>Очень часто родители предоставляют ребёнку полную свободу выбора, требуя тем самым от него самостоятельности, ответственности, инициативы. Случается, и наоборот, что родители не согласны с выбором ребёнка, предлагая пересмотреть свои планы и сделать другой выбор. На самом деле это не совсем верно. Не нужно предоставлять ребёнку, как полную свободу выбора, так и решать за него какую профессию ему выбрать.</w:t>
      </w:r>
    </w:p>
    <w:p w:rsidR="001F4D7A" w:rsidRPr="001F4D7A" w:rsidRDefault="001F4D7A" w:rsidP="001F4D7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F4D7A">
        <w:rPr>
          <w:b/>
          <w:bCs/>
          <w:color w:val="333333"/>
          <w:sz w:val="28"/>
          <w:szCs w:val="28"/>
        </w:rPr>
        <w:t>Как же правильно поступить родителям в данном вопросе?</w:t>
      </w:r>
    </w:p>
    <w:p w:rsidR="001F4D7A" w:rsidRPr="001F4D7A" w:rsidRDefault="001F4D7A" w:rsidP="001F4D7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F4D7A">
        <w:rPr>
          <w:b/>
          <w:bCs/>
          <w:color w:val="333333"/>
          <w:sz w:val="28"/>
          <w:szCs w:val="28"/>
        </w:rPr>
        <w:t>Вот некоторые рекомендации, которые помогут родителям не совершать ошибок при помощи в выборе профессионального будущего своего ребенка.</w:t>
      </w:r>
    </w:p>
    <w:p w:rsidR="001F4D7A" w:rsidRPr="001F4D7A" w:rsidRDefault="001F4D7A" w:rsidP="001F4D7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F4D7A">
        <w:rPr>
          <w:color w:val="333333"/>
          <w:sz w:val="28"/>
          <w:szCs w:val="28"/>
        </w:rPr>
        <w:t>При  выборе будущей профессии нужно ориентироваться не только на интересы и склонности ребёнка, но и учитывать при этом требованиям той или иной сферы профессиональной деятельности: наличия психофизиологических возможностей, интеллектуального потенциала, профессионально значимых качеств личности у ребёнка.</w:t>
      </w:r>
    </w:p>
    <w:p w:rsidR="001F4D7A" w:rsidRPr="001F4D7A" w:rsidRDefault="001F4D7A" w:rsidP="001F4D7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F4D7A">
        <w:rPr>
          <w:color w:val="333333"/>
          <w:sz w:val="28"/>
          <w:szCs w:val="28"/>
        </w:rPr>
        <w:t>Для того чтобы ребенок профессию выбрал правильно:</w:t>
      </w:r>
    </w:p>
    <w:p w:rsidR="001F4D7A" w:rsidRPr="001F4D7A" w:rsidRDefault="001F4D7A" w:rsidP="001F4D7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F4D7A">
        <w:rPr>
          <w:color w:val="333333"/>
          <w:sz w:val="28"/>
          <w:szCs w:val="28"/>
        </w:rPr>
        <w:t xml:space="preserve">Обсудите  с </w:t>
      </w:r>
      <w:proofErr w:type="gramStart"/>
      <w:r w:rsidRPr="001F4D7A">
        <w:rPr>
          <w:color w:val="333333"/>
          <w:sz w:val="28"/>
          <w:szCs w:val="28"/>
        </w:rPr>
        <w:t>ребенком</w:t>
      </w:r>
      <w:proofErr w:type="gramEnd"/>
      <w:r w:rsidRPr="001F4D7A">
        <w:rPr>
          <w:color w:val="333333"/>
          <w:sz w:val="28"/>
          <w:szCs w:val="28"/>
        </w:rPr>
        <w:t xml:space="preserve"> какие профессии существуют и востребованы на рынке труда, ведь в мире существует более 40 тысяч профессий. И каждое десятилетие технический прогресс рождает новые виды профессий, в то же время некоторые из них уходят в небытие, это поможет ребёнку сориентироваться среди многочисленных профессий, а так же осознать  его ответственность за выбор профессии.  Чем раньше придет понимание того что он будет отвечать сам за свои действия тем более самостоятельным он будет в дальнейшей жизни.</w:t>
      </w:r>
    </w:p>
    <w:p w:rsidR="001F4D7A" w:rsidRPr="001F4D7A" w:rsidRDefault="001F4D7A" w:rsidP="001F4D7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F4D7A">
        <w:rPr>
          <w:color w:val="333333"/>
          <w:sz w:val="28"/>
          <w:szCs w:val="28"/>
        </w:rPr>
        <w:t>Обязательно учитывайте право выбора ребенка, ни в коем случае не навязывайте свою точку зрения.</w:t>
      </w:r>
    </w:p>
    <w:p w:rsidR="001F4D7A" w:rsidRPr="001F4D7A" w:rsidRDefault="001F4D7A" w:rsidP="001F4D7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F4D7A">
        <w:rPr>
          <w:color w:val="333333"/>
          <w:sz w:val="28"/>
          <w:szCs w:val="28"/>
        </w:rPr>
        <w:t>Расскажите ребёнку о своём опыте при выборе профессию, о своих возможных ошибках в этом выборе. Ориентируясь на личный опыт родителей ребенку проще принимать решение.</w:t>
      </w:r>
    </w:p>
    <w:p w:rsidR="001F4D7A" w:rsidRPr="001F4D7A" w:rsidRDefault="001F4D7A" w:rsidP="001F4D7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F4D7A">
        <w:rPr>
          <w:color w:val="333333"/>
          <w:sz w:val="28"/>
          <w:szCs w:val="28"/>
        </w:rPr>
        <w:lastRenderedPageBreak/>
        <w:t>Взвесьте все за и против различных подходов к профессиональному выбору. Помогите ребенку с конкретизацией его пожеланий относительно профессии. Главное определить приоритет в том, что ребенок считает важным для себя в профессиональном плане.</w:t>
      </w:r>
    </w:p>
    <w:p w:rsidR="001F4D7A" w:rsidRPr="001F4D7A" w:rsidRDefault="001F4D7A" w:rsidP="001F4D7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F4D7A">
        <w:rPr>
          <w:color w:val="333333"/>
          <w:sz w:val="28"/>
          <w:szCs w:val="28"/>
        </w:rPr>
        <w:t xml:space="preserve">Совместно с ребенком изучите требования, предъявляемые к заинтересовавшим его профессиям. </w:t>
      </w:r>
      <w:proofErr w:type="gramStart"/>
      <w:r w:rsidRPr="001F4D7A">
        <w:rPr>
          <w:color w:val="333333"/>
          <w:sz w:val="28"/>
          <w:szCs w:val="28"/>
        </w:rPr>
        <w:t>Это</w:t>
      </w:r>
      <w:proofErr w:type="gramEnd"/>
      <w:r w:rsidRPr="001F4D7A">
        <w:rPr>
          <w:color w:val="333333"/>
          <w:sz w:val="28"/>
          <w:szCs w:val="28"/>
        </w:rPr>
        <w:t xml:space="preserve"> поможет ему понять в </w:t>
      </w:r>
      <w:proofErr w:type="gramStart"/>
      <w:r w:rsidRPr="001F4D7A">
        <w:rPr>
          <w:color w:val="333333"/>
          <w:sz w:val="28"/>
          <w:szCs w:val="28"/>
        </w:rPr>
        <w:t>каком</w:t>
      </w:r>
      <w:proofErr w:type="gramEnd"/>
      <w:r w:rsidRPr="001F4D7A">
        <w:rPr>
          <w:color w:val="333333"/>
          <w:sz w:val="28"/>
          <w:szCs w:val="28"/>
        </w:rPr>
        <w:t xml:space="preserve"> направлении необходимо развиваться, чтобы стать профессионалом.</w:t>
      </w:r>
    </w:p>
    <w:p w:rsidR="001F4D7A" w:rsidRPr="001F4D7A" w:rsidRDefault="001F4D7A" w:rsidP="001F4D7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F4D7A">
        <w:rPr>
          <w:color w:val="333333"/>
          <w:sz w:val="28"/>
          <w:szCs w:val="28"/>
        </w:rPr>
        <w:t>По возможности посещайте различные мероприятия, посвященные выбранным профессиям, это могут быть как выставки с профессиональными вакансиями на рынки труда, дни открытых дверей в вузах, так и ознакомление с практикой путем общения с уже состоявшимися профессионалами. Это расширит кругозор ребенка и позволит ему еще раз сопоставить, чем он хочет заниматься с тем, что на самом деле представляет та или иная профессия.</w:t>
      </w:r>
    </w:p>
    <w:p w:rsidR="001F4D7A" w:rsidRPr="001F4D7A" w:rsidRDefault="001F4D7A" w:rsidP="001F4D7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F4D7A">
        <w:rPr>
          <w:color w:val="333333"/>
          <w:sz w:val="28"/>
          <w:szCs w:val="28"/>
        </w:rPr>
        <w:t>Поддерживайте ребенка в его выборе. Любой человек склонен сомневаться в правильности принимаемых им решений, тем более ребенок. Будьте терпеливы и предложите ему на выбор несколько точек зрения.</w:t>
      </w:r>
    </w:p>
    <w:p w:rsidR="001F4D7A" w:rsidRPr="001F4D7A" w:rsidRDefault="001F4D7A" w:rsidP="001F4D7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F4D7A">
        <w:rPr>
          <w:color w:val="333333"/>
          <w:sz w:val="28"/>
          <w:szCs w:val="28"/>
        </w:rPr>
        <w:t>В случае затруднений с выбором профессии или конфликтом предпочтительно привлечь специалиста-консультанта в области профориентации или социального педагога школы. Используя специальные методики, он поможет  ребенку осознать его стремления и увязать их с качествами, необходимыми для заинтересовавших его профессий.</w:t>
      </w:r>
    </w:p>
    <w:p w:rsidR="001F4D7A" w:rsidRPr="001F4D7A" w:rsidRDefault="001F4D7A" w:rsidP="001F4D7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F4D7A">
        <w:rPr>
          <w:color w:val="333333"/>
          <w:sz w:val="28"/>
          <w:szCs w:val="28"/>
        </w:rPr>
        <w:t>Важно помнить, что дети ориентируются на родителей в своей жизни. Постарайтесь быть примером ответственного отношения к своей работе, показывайте, что выбранная вами профессия нравиться.  В случае негативного отношения с вашей стороны к работе старайтесь не показывать его ребенку, тем более допускать конфликтов на почве ваших профессиональных затруднений.</w:t>
      </w:r>
    </w:p>
    <w:p w:rsidR="001F4D7A" w:rsidRPr="001F4D7A" w:rsidRDefault="001F4D7A" w:rsidP="001F4D7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F4D7A">
        <w:rPr>
          <w:color w:val="333333"/>
          <w:sz w:val="28"/>
          <w:szCs w:val="28"/>
        </w:rPr>
        <w:t>Станьте для ребенка союзникам, для того чтобы он мог обратиться за помощью именно к вам, а не искать помощи со стороны. Ведь именно тогда вы сможете помочь избежать ему многих ошибок в жизни.</w:t>
      </w:r>
    </w:p>
    <w:p w:rsidR="00C04E78" w:rsidRPr="001F4D7A" w:rsidRDefault="00C04E78" w:rsidP="001F4D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4E78" w:rsidRPr="001F4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7A"/>
    <w:rsid w:val="001F4D7A"/>
    <w:rsid w:val="00C0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641</Words>
  <Characters>3656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2019-05-07T06:38:00Z</dcterms:created>
  <dcterms:modified xsi:type="dcterms:W3CDTF">2019-05-07T06:41:00Z</dcterms:modified>
</cp:coreProperties>
</file>